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A3" w:rsidRDefault="00A02DA3" w:rsidP="00A02DA3">
      <w:pPr>
        <w:pStyle w:val="a3"/>
        <w:spacing w:before="0" w:beforeAutospacing="0" w:after="0" w:afterAutospacing="0"/>
        <w:ind w:firstLine="539"/>
        <w:jc w:val="center"/>
        <w:rPr>
          <w:b/>
          <w:color w:val="000000"/>
          <w:sz w:val="28"/>
          <w:szCs w:val="28"/>
        </w:rPr>
      </w:pPr>
    </w:p>
    <w:p w:rsidR="00A02DA3" w:rsidRDefault="00A02DA3" w:rsidP="00A02DA3">
      <w:pPr>
        <w:pStyle w:val="a3"/>
        <w:spacing w:before="0" w:beforeAutospacing="0" w:after="0" w:afterAutospacing="0" w:line="240" w:lineRule="exact"/>
        <w:ind w:firstLine="539"/>
        <w:jc w:val="center"/>
        <w:rPr>
          <w:b/>
          <w:color w:val="000000"/>
          <w:sz w:val="28"/>
          <w:szCs w:val="28"/>
        </w:rPr>
      </w:pPr>
      <w:r w:rsidRPr="00812DD3">
        <w:rPr>
          <w:b/>
          <w:color w:val="000000"/>
          <w:sz w:val="28"/>
          <w:szCs w:val="28"/>
        </w:rPr>
        <w:t xml:space="preserve">Информация </w:t>
      </w:r>
    </w:p>
    <w:p w:rsidR="00A02DA3" w:rsidRDefault="00A02DA3" w:rsidP="00A02DA3">
      <w:pPr>
        <w:pStyle w:val="a3"/>
        <w:spacing w:before="0" w:beforeAutospacing="0" w:after="0" w:afterAutospacing="0" w:line="240" w:lineRule="exact"/>
        <w:ind w:firstLine="539"/>
        <w:jc w:val="center"/>
        <w:rPr>
          <w:b/>
          <w:color w:val="000000"/>
          <w:sz w:val="28"/>
          <w:szCs w:val="28"/>
        </w:rPr>
      </w:pPr>
      <w:r w:rsidRPr="00812DD3">
        <w:rPr>
          <w:b/>
          <w:color w:val="000000"/>
          <w:sz w:val="28"/>
          <w:szCs w:val="28"/>
        </w:rPr>
        <w:t>о сроках, местах и порядке</w:t>
      </w:r>
      <w:r>
        <w:rPr>
          <w:b/>
          <w:color w:val="000000"/>
          <w:sz w:val="28"/>
          <w:szCs w:val="28"/>
        </w:rPr>
        <w:t xml:space="preserve"> информирования </w:t>
      </w:r>
      <w:r>
        <w:rPr>
          <w:b/>
          <w:color w:val="000000"/>
          <w:sz w:val="28"/>
          <w:szCs w:val="28"/>
        </w:rPr>
        <w:br/>
        <w:t xml:space="preserve">о результатах государственной итоговой аттестации </w:t>
      </w:r>
      <w:proofErr w:type="gramStart"/>
      <w:r>
        <w:rPr>
          <w:b/>
          <w:color w:val="000000"/>
          <w:sz w:val="28"/>
          <w:szCs w:val="28"/>
        </w:rPr>
        <w:t>по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A02DA3" w:rsidRDefault="00A02DA3" w:rsidP="00A02DA3">
      <w:pPr>
        <w:pStyle w:val="a3"/>
        <w:spacing w:before="0" w:beforeAutospacing="0" w:after="0" w:afterAutospacing="0" w:line="240" w:lineRule="exact"/>
        <w:ind w:firstLine="53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образовательным программам основного общего образования </w:t>
      </w:r>
    </w:p>
    <w:p w:rsidR="00A02DA3" w:rsidRDefault="00A02DA3" w:rsidP="00A02DA3">
      <w:pPr>
        <w:pStyle w:val="a3"/>
        <w:spacing w:before="0" w:beforeAutospacing="0" w:after="0" w:afterAutospacing="0" w:line="240" w:lineRule="exact"/>
        <w:ind w:firstLine="53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Ставропол</w:t>
      </w:r>
      <w:r>
        <w:rPr>
          <w:b/>
          <w:color w:val="000000"/>
          <w:sz w:val="28"/>
          <w:szCs w:val="28"/>
        </w:rPr>
        <w:t>ь</w:t>
      </w:r>
      <w:r>
        <w:rPr>
          <w:b/>
          <w:color w:val="000000"/>
          <w:sz w:val="28"/>
          <w:szCs w:val="28"/>
        </w:rPr>
        <w:t>ском крае в 202</w:t>
      </w:r>
      <w:r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году</w:t>
      </w:r>
    </w:p>
    <w:p w:rsidR="00A02DA3" w:rsidRDefault="00A02DA3" w:rsidP="00A02DA3">
      <w:pPr>
        <w:pStyle w:val="a3"/>
        <w:spacing w:before="0" w:beforeAutospacing="0" w:after="0" w:afterAutospacing="0" w:line="240" w:lineRule="exact"/>
        <w:ind w:firstLine="539"/>
        <w:rPr>
          <w:b/>
          <w:color w:val="000000"/>
          <w:sz w:val="28"/>
          <w:szCs w:val="28"/>
        </w:rPr>
      </w:pPr>
    </w:p>
    <w:p w:rsidR="00A02DA3" w:rsidRDefault="00A02DA3" w:rsidP="00A02DA3">
      <w:pPr>
        <w:pStyle w:val="a3"/>
        <w:spacing w:before="0" w:beforeAutospacing="0" w:after="0" w:afterAutospacing="0"/>
        <w:ind w:firstLine="539"/>
        <w:jc w:val="center"/>
        <w:rPr>
          <w:b/>
          <w:color w:val="000000"/>
          <w:sz w:val="28"/>
          <w:szCs w:val="28"/>
        </w:rPr>
      </w:pPr>
    </w:p>
    <w:p w:rsidR="00A02DA3" w:rsidRDefault="00A02DA3" w:rsidP="00A02DA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Днем официального объявления результатов государственной итоговой аттестации по образовательным программам основного общего  образования (далее – ГИА-9) является день информирования участников ГИА-9 о резул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татах экзаменов по учебному предмету в образовательной организации. </w:t>
      </w:r>
    </w:p>
    <w:p w:rsidR="00A02DA3" w:rsidRDefault="00A02DA3" w:rsidP="00A02DA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сайте министерства образования Ставропольского края размещается информация об утверждении результатов ГИА-9 председателем госуда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ственной экзаменационной комиссии Ставропольского края по проведению ГИА-9 в 202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году.</w:t>
      </w:r>
    </w:p>
    <w:p w:rsidR="00A02DA3" w:rsidRDefault="00A02DA3" w:rsidP="00A02DA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получения протокола ГЭК-9 об утверждении результатов ГИА-9 региональный центр обработки информации незамедлительно направляет протоколы с результатами ГИА-9 в муниципальные органы управления 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зованием, </w:t>
      </w:r>
      <w:bookmarkStart w:id="0" w:name="_GoBack"/>
      <w:bookmarkEnd w:id="0"/>
      <w:r>
        <w:rPr>
          <w:color w:val="000000"/>
          <w:sz w:val="28"/>
          <w:szCs w:val="28"/>
        </w:rPr>
        <w:t>результаты ГИА-9 с учетом соблюдения требований  информац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онной безопасности размещаются на официальном сайте регионального центра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работки информации Ставропольского края (РЦОИ).</w:t>
      </w:r>
    </w:p>
    <w:p w:rsidR="00A02DA3" w:rsidRDefault="00A02DA3" w:rsidP="00A02DA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Руководители муниципальных органов управления образованием в течение одного рабочего дня после утверждения результатов ГИА-9 направл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ют протоколы с результатами ГИА-9 в образовательные организации, расположенные на те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ритории муниципального/городского округа.</w:t>
      </w:r>
    </w:p>
    <w:p w:rsidR="00A02DA3" w:rsidRDefault="00A02DA3" w:rsidP="00A02DA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Руководители образовательных организаций после получения проток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лов с результатами ГИА-9 незамедлительно информируют участников ГИА-9 о результатах сдачи экзаменов. Факт ознакомления участников ГИА-9 с резул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татами ГИА-9 подтверждается их подписью в протоколе ознакомления с ук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занием даты ознакомления.</w:t>
      </w:r>
    </w:p>
    <w:p w:rsidR="00A02DA3" w:rsidRDefault="00A02DA3" w:rsidP="00A02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Ознакомление участников ГИА-9 с полученными ими результатами ГИА-9 по учебному предмету осуществляется в течение </w:t>
      </w:r>
      <w:r>
        <w:rPr>
          <w:sz w:val="28"/>
          <w:szCs w:val="28"/>
        </w:rPr>
        <w:t>одного рабочего дня со дня их передачи в образовательную организацию.</w:t>
      </w:r>
    </w:p>
    <w:p w:rsidR="00A02DA3" w:rsidRPr="002F6905" w:rsidRDefault="00A02DA3" w:rsidP="00A02DA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результатами сдачи ГИА-9 может быть осуществлено уч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стником ГИА-9 самостоятельно по паспортным данным на сайте РЦОИ </w:t>
      </w:r>
      <w:r w:rsidRPr="00D81BF4">
        <w:rPr>
          <w:color w:val="000000"/>
          <w:sz w:val="28"/>
          <w:szCs w:val="28"/>
        </w:rPr>
        <w:t>(</w:t>
      </w:r>
      <w:r w:rsidRPr="00D81BF4">
        <w:rPr>
          <w:bCs/>
          <w:color w:val="000000"/>
          <w:sz w:val="28"/>
          <w:szCs w:val="28"/>
          <w:lang w:val="en-US"/>
        </w:rPr>
        <w:t>http</w:t>
      </w:r>
      <w:r w:rsidRPr="00D81BF4">
        <w:rPr>
          <w:bCs/>
          <w:color w:val="000000"/>
          <w:sz w:val="28"/>
          <w:szCs w:val="28"/>
        </w:rPr>
        <w:t>://</w:t>
      </w:r>
      <w:proofErr w:type="spellStart"/>
      <w:r w:rsidRPr="00D81BF4">
        <w:rPr>
          <w:bCs/>
          <w:color w:val="000000"/>
          <w:sz w:val="28"/>
          <w:szCs w:val="28"/>
          <w:lang w:val="en-US"/>
        </w:rPr>
        <w:t>stavrcoi</w:t>
      </w:r>
      <w:proofErr w:type="spellEnd"/>
      <w:r w:rsidRPr="00D81BF4">
        <w:rPr>
          <w:bCs/>
          <w:color w:val="000000"/>
          <w:sz w:val="28"/>
          <w:szCs w:val="28"/>
        </w:rPr>
        <w:t>.</w:t>
      </w:r>
      <w:proofErr w:type="spellStart"/>
      <w:r w:rsidRPr="00D81BF4">
        <w:rPr>
          <w:bCs/>
          <w:color w:val="000000"/>
          <w:sz w:val="28"/>
          <w:szCs w:val="28"/>
          <w:lang w:val="en-US"/>
        </w:rPr>
        <w:t>ru</w:t>
      </w:r>
      <w:proofErr w:type="spellEnd"/>
      <w:r w:rsidRPr="00D81BF4">
        <w:rPr>
          <w:color w:val="000000"/>
          <w:sz w:val="28"/>
          <w:szCs w:val="28"/>
        </w:rPr>
        <w:t>).</w:t>
      </w:r>
    </w:p>
    <w:p w:rsidR="00A02DA3" w:rsidRDefault="00A02DA3" w:rsidP="00A02DA3"/>
    <w:p w:rsidR="000D67ED" w:rsidRDefault="000D67ED"/>
    <w:sectPr w:rsidR="000D6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D1"/>
    <w:rsid w:val="000D67ED"/>
    <w:rsid w:val="006D07D1"/>
    <w:rsid w:val="00A0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7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A3"/>
    <w:pPr>
      <w:spacing w:after="0" w:line="240" w:lineRule="auto"/>
    </w:pPr>
    <w:rPr>
      <w:bCs w:val="0"/>
      <w:spacing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2D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7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A3"/>
    <w:pPr>
      <w:spacing w:after="0" w:line="240" w:lineRule="auto"/>
    </w:pPr>
    <w:rPr>
      <w:bCs w:val="0"/>
      <w:spacing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2D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Наталья Андреевна</dc:creator>
  <cp:keywords/>
  <dc:description/>
  <cp:lastModifiedBy>Еремина Наталья Андреевна</cp:lastModifiedBy>
  <cp:revision>2</cp:revision>
  <cp:lastPrinted>2022-05-31T13:37:00Z</cp:lastPrinted>
  <dcterms:created xsi:type="dcterms:W3CDTF">2022-05-31T13:37:00Z</dcterms:created>
  <dcterms:modified xsi:type="dcterms:W3CDTF">2022-05-31T13:38:00Z</dcterms:modified>
</cp:coreProperties>
</file>